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85A0D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0C008A4E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5D6F470C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1B5B461A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02D3C739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2412032C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2E0AA796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5020C7CB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7E6CBD62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1ACACEDE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42B5957F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4AB1CEA6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2E92276D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55FEBD3E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58731324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3C4E240F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1C3676E5" w14:textId="1CCA22CD" w:rsidR="00AA4FD3" w:rsidRPr="001B2F70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  <w:r w:rsidRPr="001B2F70">
        <w:rPr>
          <w:b/>
          <w:sz w:val="32"/>
          <w:szCs w:val="32"/>
        </w:rPr>
        <w:t>Javno savjetovanje</w:t>
      </w:r>
    </w:p>
    <w:p w14:paraId="707BFE2A" w14:textId="6CF24E3B" w:rsidR="00AA4FD3" w:rsidRPr="000B2E2D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  <w:r w:rsidRPr="000B2E2D">
        <w:rPr>
          <w:b/>
          <w:sz w:val="32"/>
          <w:szCs w:val="32"/>
        </w:rPr>
        <w:t xml:space="preserve">o nacrtu </w:t>
      </w:r>
      <w:r>
        <w:rPr>
          <w:b/>
          <w:sz w:val="32"/>
          <w:szCs w:val="32"/>
        </w:rPr>
        <w:t>Odluke o komunaln</w:t>
      </w:r>
      <w:r>
        <w:rPr>
          <w:b/>
          <w:sz w:val="32"/>
          <w:szCs w:val="32"/>
        </w:rPr>
        <w:t>oj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naknadi</w:t>
      </w:r>
    </w:p>
    <w:p w14:paraId="5FD27C54" w14:textId="77777777" w:rsidR="00AA4FD3" w:rsidRPr="001B2F70" w:rsidRDefault="00AA4FD3" w:rsidP="00AA4FD3">
      <w:pPr>
        <w:pStyle w:val="Bezproreda"/>
        <w:tabs>
          <w:tab w:val="left" w:pos="567"/>
        </w:tabs>
        <w:jc w:val="center"/>
        <w:rPr>
          <w:b/>
          <w:sz w:val="32"/>
          <w:szCs w:val="32"/>
        </w:rPr>
      </w:pPr>
    </w:p>
    <w:p w14:paraId="28F89216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63091B39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6F66539D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43A29C2E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504E6B26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6B7173DC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7A769DB4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338CFA0D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4261A1B5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3685868E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3B87BB58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612AFCED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493607C2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38D47A63" w14:textId="77777777" w:rsidR="00AA4FD3" w:rsidRDefault="00AA4FD3" w:rsidP="00AA4FD3">
      <w:pPr>
        <w:pStyle w:val="Bezproreda"/>
        <w:tabs>
          <w:tab w:val="left" w:pos="567"/>
        </w:tabs>
        <w:jc w:val="center"/>
        <w:rPr>
          <w:b/>
          <w:sz w:val="28"/>
          <w:szCs w:val="28"/>
        </w:rPr>
      </w:pPr>
    </w:p>
    <w:p w14:paraId="4A680ACC" w14:textId="03B7D2F1" w:rsidR="00AA4FD3" w:rsidRDefault="00AA4FD3" w:rsidP="00AA4FD3">
      <w:pPr>
        <w:pStyle w:val="Bezproreda"/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Svoje doprinose javnom savjetovanju molimo dostavite Upravnom odjelu za opće, pravne i tehničke poslove putem priloženog obrasca </w:t>
      </w:r>
      <w:r w:rsidRPr="00592481">
        <w:rPr>
          <w:sz w:val="28"/>
          <w:szCs w:val="28"/>
        </w:rPr>
        <w:t xml:space="preserve">do </w:t>
      </w:r>
      <w:r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Pr="00592481">
        <w:rPr>
          <w:sz w:val="28"/>
          <w:szCs w:val="28"/>
        </w:rPr>
        <w:t xml:space="preserve"> </w:t>
      </w:r>
      <w:r>
        <w:rPr>
          <w:sz w:val="28"/>
          <w:szCs w:val="28"/>
        </w:rPr>
        <w:t>ožujka</w:t>
      </w:r>
      <w:r w:rsidRPr="00592481">
        <w:rPr>
          <w:sz w:val="28"/>
          <w:szCs w:val="28"/>
        </w:rPr>
        <w:t xml:space="preserve"> 2021. </w:t>
      </w:r>
      <w:r>
        <w:rPr>
          <w:sz w:val="28"/>
          <w:szCs w:val="28"/>
        </w:rPr>
        <w:t>godine</w:t>
      </w:r>
      <w:r w:rsidRPr="001B2F70">
        <w:rPr>
          <w:sz w:val="28"/>
          <w:szCs w:val="28"/>
        </w:rPr>
        <w:t xml:space="preserve"> na adresu elektroničke pošte: </w:t>
      </w:r>
      <w:r>
        <w:rPr>
          <w:sz w:val="28"/>
          <w:szCs w:val="28"/>
        </w:rPr>
        <w:t>ana.huljev</w:t>
      </w:r>
      <w:r w:rsidRPr="001B2F70">
        <w:rPr>
          <w:sz w:val="28"/>
          <w:szCs w:val="28"/>
        </w:rPr>
        <w:t xml:space="preserve">@samobor.hr, navodeći u predmetu poruke </w:t>
      </w:r>
      <w:r>
        <w:rPr>
          <w:sz w:val="28"/>
          <w:szCs w:val="28"/>
        </w:rPr>
        <w:t>"Javno savjetovanje"</w:t>
      </w:r>
    </w:p>
    <w:p w14:paraId="1472FDFE" w14:textId="77777777" w:rsidR="00AA4FD3" w:rsidRDefault="00AA4FD3" w:rsidP="00AA4FD3">
      <w:pPr>
        <w:pStyle w:val="Bezproreda"/>
        <w:tabs>
          <w:tab w:val="left" w:pos="567"/>
        </w:tabs>
      </w:pPr>
    </w:p>
    <w:p w14:paraId="1A86B080" w14:textId="77777777" w:rsidR="00AA4FD3" w:rsidRDefault="00AA4FD3" w:rsidP="00AA4FD3">
      <w:pPr>
        <w:pStyle w:val="Bezproreda"/>
        <w:tabs>
          <w:tab w:val="left" w:pos="567"/>
        </w:tabs>
      </w:pPr>
    </w:p>
    <w:p w14:paraId="3C2DCCF5" w14:textId="77777777" w:rsidR="00AA4FD3" w:rsidRDefault="00AA4FD3" w:rsidP="00AA4FD3">
      <w:pPr>
        <w:pStyle w:val="Bezproreda"/>
        <w:tabs>
          <w:tab w:val="left" w:pos="567"/>
        </w:tabs>
      </w:pPr>
    </w:p>
    <w:p w14:paraId="33626804" w14:textId="038CAB13" w:rsidR="00B81635" w:rsidRDefault="00454683" w:rsidP="00A14941">
      <w:pPr>
        <w:pStyle w:val="Uvuenotijeloteksta"/>
        <w:spacing w:after="0"/>
        <w:ind w:left="0" w:firstLine="708"/>
        <w:contextualSpacing/>
        <w:jc w:val="both"/>
        <w:rPr>
          <w:rFonts w:eastAsia="SimSun"/>
          <w:lang w:eastAsia="zh-CN"/>
        </w:rPr>
      </w:pPr>
      <w:r w:rsidRPr="00454683">
        <w:rPr>
          <w:rFonts w:eastAsia="SimSun"/>
          <w:lang w:eastAsia="zh-CN"/>
        </w:rPr>
        <w:lastRenderedPageBreak/>
        <w:t xml:space="preserve">U Službenim vijestima Grada Samobora br. 8/18 objavljena </w:t>
      </w:r>
      <w:r w:rsidR="00B81635">
        <w:rPr>
          <w:rFonts w:eastAsia="SimSun"/>
          <w:lang w:eastAsia="zh-CN"/>
        </w:rPr>
        <w:t>Odluk</w:t>
      </w:r>
      <w:r>
        <w:rPr>
          <w:rFonts w:eastAsia="SimSun"/>
          <w:lang w:eastAsia="zh-CN"/>
        </w:rPr>
        <w:t>a</w:t>
      </w:r>
      <w:r w:rsidR="00B81635">
        <w:rPr>
          <w:rFonts w:eastAsia="SimSun"/>
          <w:lang w:eastAsia="zh-CN"/>
        </w:rPr>
        <w:t xml:space="preserve"> o komunalnoj na</w:t>
      </w:r>
      <w:r w:rsidR="007A19B3">
        <w:rPr>
          <w:rFonts w:eastAsia="SimSun"/>
          <w:lang w:eastAsia="zh-CN"/>
        </w:rPr>
        <w:t xml:space="preserve">knadi te </w:t>
      </w:r>
      <w:r>
        <w:rPr>
          <w:rFonts w:eastAsia="SimSun"/>
          <w:lang w:eastAsia="zh-CN"/>
        </w:rPr>
        <w:t xml:space="preserve">u </w:t>
      </w:r>
      <w:r w:rsidRPr="00454683">
        <w:rPr>
          <w:rFonts w:eastAsia="SimSun"/>
          <w:lang w:eastAsia="zh-CN"/>
        </w:rPr>
        <w:t xml:space="preserve">Službenim vijestima </w:t>
      </w:r>
      <w:r>
        <w:rPr>
          <w:rFonts w:eastAsia="SimSun"/>
          <w:lang w:eastAsia="zh-CN"/>
        </w:rPr>
        <w:t xml:space="preserve">broj 3/20 i 9/20 </w:t>
      </w:r>
      <w:r w:rsidR="007A19B3">
        <w:rPr>
          <w:rFonts w:eastAsia="SimSun"/>
          <w:lang w:eastAsia="zh-CN"/>
        </w:rPr>
        <w:t xml:space="preserve">njene </w:t>
      </w:r>
      <w:r w:rsidR="00A14941">
        <w:rPr>
          <w:rFonts w:eastAsia="SimSun"/>
          <w:lang w:eastAsia="zh-CN"/>
        </w:rPr>
        <w:t xml:space="preserve">dvije </w:t>
      </w:r>
      <w:r w:rsidR="007A19B3">
        <w:rPr>
          <w:rFonts w:eastAsia="SimSun"/>
          <w:lang w:eastAsia="zh-CN"/>
        </w:rPr>
        <w:t>izmjene i dopune</w:t>
      </w:r>
      <w:r w:rsidR="00B81635">
        <w:rPr>
          <w:rFonts w:eastAsia="SimSun"/>
          <w:lang w:eastAsia="zh-CN"/>
        </w:rPr>
        <w:t>.</w:t>
      </w:r>
    </w:p>
    <w:p w14:paraId="613D2DBA" w14:textId="0907C997" w:rsidR="00B81635" w:rsidRDefault="00B81635" w:rsidP="00A14941">
      <w:pPr>
        <w:pStyle w:val="Uvuenotijeloteksta"/>
        <w:spacing w:after="0"/>
        <w:ind w:left="0" w:firstLine="708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Budući da se na području </w:t>
      </w:r>
      <w:r w:rsidR="00A14941">
        <w:rPr>
          <w:rFonts w:eastAsia="SimSun"/>
          <w:lang w:eastAsia="zh-CN"/>
        </w:rPr>
        <w:t>g</w:t>
      </w:r>
      <w:r>
        <w:rPr>
          <w:rFonts w:eastAsia="SimSun"/>
          <w:lang w:eastAsia="zh-CN"/>
        </w:rPr>
        <w:t>rada Samobor</w:t>
      </w:r>
      <w:r w:rsidR="00A14941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 xml:space="preserve"> provode sve veći i dugotrajniji zahvati</w:t>
      </w:r>
      <w:r w:rsidR="00A14941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a zbog kojih dolazi do onemogućavanja</w:t>
      </w:r>
      <w:r w:rsidR="004B58C6">
        <w:rPr>
          <w:rFonts w:eastAsia="SimSun"/>
          <w:lang w:eastAsia="zh-CN"/>
        </w:rPr>
        <w:t xml:space="preserve"> rada u pos</w:t>
      </w:r>
      <w:r w:rsidR="00452A73">
        <w:rPr>
          <w:rFonts w:eastAsia="SimSun"/>
          <w:lang w:eastAsia="zh-CN"/>
        </w:rPr>
        <w:t xml:space="preserve">lovnim prostorima, ukazala se potreba za reguliranjem prava na oslobađanje </w:t>
      </w:r>
      <w:r w:rsidR="00A14941">
        <w:rPr>
          <w:rFonts w:eastAsia="SimSun"/>
          <w:lang w:eastAsia="zh-CN"/>
        </w:rPr>
        <w:t xml:space="preserve">od </w:t>
      </w:r>
      <w:r w:rsidR="00452A73">
        <w:rPr>
          <w:rFonts w:eastAsia="SimSun"/>
          <w:lang w:eastAsia="zh-CN"/>
        </w:rPr>
        <w:t>plaćanja komunalne naknade</w:t>
      </w:r>
      <w:r w:rsidR="00A14941">
        <w:rPr>
          <w:rFonts w:eastAsia="SimSun"/>
          <w:lang w:eastAsia="zh-CN"/>
        </w:rPr>
        <w:t xml:space="preserve"> za vrijeme trajanja takvih radova</w:t>
      </w:r>
      <w:r w:rsidR="00452A73">
        <w:rPr>
          <w:rFonts w:eastAsia="SimSun"/>
          <w:lang w:eastAsia="zh-CN"/>
        </w:rPr>
        <w:t>.</w:t>
      </w:r>
    </w:p>
    <w:p w14:paraId="03103554" w14:textId="1E27FE52" w:rsidR="00123DCC" w:rsidRDefault="00123DCC" w:rsidP="00A14941">
      <w:pPr>
        <w:pStyle w:val="Uvuenotijeloteksta"/>
        <w:spacing w:after="0"/>
        <w:ind w:left="0" w:firstLine="708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Također, u sve više slučajeva zbog poplava, potresa i drugih elementarnih nepogoda dolazi do otežanog rada pojedinih poslovnih subjekata</w:t>
      </w:r>
      <w:r w:rsidR="00A14941">
        <w:rPr>
          <w:rFonts w:eastAsia="SimSun"/>
          <w:lang w:eastAsia="zh-CN"/>
        </w:rPr>
        <w:t xml:space="preserve">, pa se kazala potreba da se </w:t>
      </w:r>
      <w:r>
        <w:rPr>
          <w:rFonts w:eastAsia="SimSun"/>
          <w:lang w:eastAsia="zh-CN"/>
        </w:rPr>
        <w:t xml:space="preserve">u tekst Odluke </w:t>
      </w:r>
      <w:r w:rsidR="00A14941">
        <w:rPr>
          <w:rFonts w:eastAsia="SimSun"/>
          <w:lang w:eastAsia="zh-CN"/>
        </w:rPr>
        <w:t xml:space="preserve">inkorporiraju i odredbe o </w:t>
      </w:r>
      <w:r>
        <w:rPr>
          <w:rFonts w:eastAsia="SimSun"/>
          <w:lang w:eastAsia="zh-CN"/>
        </w:rPr>
        <w:t>prav</w:t>
      </w:r>
      <w:r w:rsidR="00A14941">
        <w:rPr>
          <w:rFonts w:eastAsia="SimSun"/>
          <w:lang w:eastAsia="zh-CN"/>
        </w:rPr>
        <w:t>u</w:t>
      </w:r>
      <w:r>
        <w:rPr>
          <w:rFonts w:eastAsia="SimSun"/>
          <w:lang w:eastAsia="zh-CN"/>
        </w:rPr>
        <w:t xml:space="preserve"> na oslobađanje </w:t>
      </w:r>
      <w:r w:rsidR="00A14941">
        <w:rPr>
          <w:rFonts w:eastAsia="SimSun"/>
          <w:lang w:eastAsia="zh-CN"/>
        </w:rPr>
        <w:t xml:space="preserve">od </w:t>
      </w:r>
      <w:r>
        <w:rPr>
          <w:rFonts w:eastAsia="SimSun"/>
          <w:lang w:eastAsia="zh-CN"/>
        </w:rPr>
        <w:t>plaćanja komunalne naknade</w:t>
      </w:r>
      <w:r w:rsidR="00A14941">
        <w:rPr>
          <w:rFonts w:eastAsia="SimSun"/>
          <w:lang w:eastAsia="zh-CN"/>
        </w:rPr>
        <w:t xml:space="preserve"> za trajanja takvih izvanrednih okolnosti</w:t>
      </w:r>
      <w:r>
        <w:rPr>
          <w:rFonts w:eastAsia="SimSun"/>
          <w:lang w:eastAsia="zh-CN"/>
        </w:rPr>
        <w:t>.</w:t>
      </w:r>
    </w:p>
    <w:p w14:paraId="1FDA9B8E" w14:textId="5D422451" w:rsidR="00123DCC" w:rsidRDefault="00123DCC" w:rsidP="00A14941">
      <w:pPr>
        <w:pStyle w:val="Uvuenotijeloteksta"/>
        <w:spacing w:after="0"/>
        <w:ind w:left="0" w:firstLine="708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Iz razloga što bi reguliranje tih </w:t>
      </w:r>
      <w:r w:rsidR="00A14941">
        <w:rPr>
          <w:rFonts w:eastAsia="SimSun"/>
          <w:lang w:eastAsia="zh-CN"/>
        </w:rPr>
        <w:t xml:space="preserve">navedenih </w:t>
      </w:r>
      <w:r>
        <w:rPr>
          <w:rFonts w:eastAsia="SimSun"/>
          <w:lang w:eastAsia="zh-CN"/>
        </w:rPr>
        <w:t>prava predstavljalo treću izmjenu Odluke, prema preporuci nadležnih tijela potrebno je donijeti novu Odluku</w:t>
      </w:r>
      <w:r w:rsidR="00A14941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a ne isto regulirati kroz izmjene i dopune</w:t>
      </w:r>
      <w:r w:rsidR="00A14941">
        <w:rPr>
          <w:rFonts w:eastAsia="SimSun"/>
          <w:lang w:eastAsia="zh-CN"/>
        </w:rPr>
        <w:t xml:space="preserve"> postojeće.</w:t>
      </w:r>
    </w:p>
    <w:p w14:paraId="208E475E" w14:textId="77777777" w:rsidR="00B81635" w:rsidRPr="00B81635" w:rsidRDefault="00B81635" w:rsidP="00D0079C">
      <w:pPr>
        <w:pStyle w:val="Uvuenotijeloteksta"/>
        <w:spacing w:after="0"/>
        <w:ind w:left="0"/>
        <w:contextualSpacing/>
        <w:jc w:val="both"/>
        <w:rPr>
          <w:rFonts w:eastAsia="SimSun"/>
          <w:lang w:eastAsia="zh-CN"/>
        </w:rPr>
      </w:pPr>
    </w:p>
    <w:p w14:paraId="0D54B525" w14:textId="77777777" w:rsidR="0029632B" w:rsidRDefault="0029632B" w:rsidP="00D0079C">
      <w:pPr>
        <w:contextualSpacing/>
      </w:pPr>
    </w:p>
    <w:sectPr w:rsidR="0029632B" w:rsidSect="004A0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36293"/>
    <w:multiLevelType w:val="hybridMultilevel"/>
    <w:tmpl w:val="F70E5EC0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BDD43DD"/>
    <w:multiLevelType w:val="hybridMultilevel"/>
    <w:tmpl w:val="92CAE6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65962"/>
    <w:multiLevelType w:val="hybridMultilevel"/>
    <w:tmpl w:val="8A2C5F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E81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26384"/>
    <w:multiLevelType w:val="hybridMultilevel"/>
    <w:tmpl w:val="383849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228DB"/>
    <w:multiLevelType w:val="hybridMultilevel"/>
    <w:tmpl w:val="2FC01EF6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145FD"/>
    <w:multiLevelType w:val="hybridMultilevel"/>
    <w:tmpl w:val="96A47ED8"/>
    <w:lvl w:ilvl="0" w:tplc="0A6414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735DF"/>
    <w:multiLevelType w:val="hybridMultilevel"/>
    <w:tmpl w:val="D22A26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27D10"/>
    <w:multiLevelType w:val="hybridMultilevel"/>
    <w:tmpl w:val="564C1292"/>
    <w:lvl w:ilvl="0" w:tplc="B2E81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F26DB"/>
    <w:multiLevelType w:val="hybridMultilevel"/>
    <w:tmpl w:val="A1466B86"/>
    <w:lvl w:ilvl="0" w:tplc="B2E81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96A5E"/>
    <w:multiLevelType w:val="hybridMultilevel"/>
    <w:tmpl w:val="C3807C36"/>
    <w:lvl w:ilvl="0" w:tplc="B2E81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24E09"/>
    <w:multiLevelType w:val="hybridMultilevel"/>
    <w:tmpl w:val="06229C58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87884"/>
    <w:multiLevelType w:val="hybridMultilevel"/>
    <w:tmpl w:val="6EEE1138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CD1BEE"/>
    <w:multiLevelType w:val="hybridMultilevel"/>
    <w:tmpl w:val="6192AF6E"/>
    <w:lvl w:ilvl="0" w:tplc="B2E81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13"/>
  </w:num>
  <w:num w:numId="8">
    <w:abstractNumId w:val="2"/>
  </w:num>
  <w:num w:numId="9">
    <w:abstractNumId w:val="10"/>
  </w:num>
  <w:num w:numId="10">
    <w:abstractNumId w:val="8"/>
  </w:num>
  <w:num w:numId="11">
    <w:abstractNumId w:val="0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7FF"/>
    <w:rsid w:val="00004AD9"/>
    <w:rsid w:val="00006788"/>
    <w:rsid w:val="00011F1F"/>
    <w:rsid w:val="00012BA0"/>
    <w:rsid w:val="00040CE2"/>
    <w:rsid w:val="00041C00"/>
    <w:rsid w:val="00044778"/>
    <w:rsid w:val="000541A6"/>
    <w:rsid w:val="0007685B"/>
    <w:rsid w:val="00077AA4"/>
    <w:rsid w:val="00095DAE"/>
    <w:rsid w:val="000978D1"/>
    <w:rsid w:val="000B26FB"/>
    <w:rsid w:val="000D1561"/>
    <w:rsid w:val="00122374"/>
    <w:rsid w:val="00123DCC"/>
    <w:rsid w:val="00130F35"/>
    <w:rsid w:val="00134F28"/>
    <w:rsid w:val="00164049"/>
    <w:rsid w:val="00175B04"/>
    <w:rsid w:val="00176DBA"/>
    <w:rsid w:val="00181C05"/>
    <w:rsid w:val="001E5C85"/>
    <w:rsid w:val="001F1064"/>
    <w:rsid w:val="00221208"/>
    <w:rsid w:val="0022155F"/>
    <w:rsid w:val="00240F17"/>
    <w:rsid w:val="00242784"/>
    <w:rsid w:val="0024533A"/>
    <w:rsid w:val="00247C7C"/>
    <w:rsid w:val="0028404A"/>
    <w:rsid w:val="0029632B"/>
    <w:rsid w:val="002B59F3"/>
    <w:rsid w:val="002B6478"/>
    <w:rsid w:val="002C44B5"/>
    <w:rsid w:val="002C4AC8"/>
    <w:rsid w:val="002D16BA"/>
    <w:rsid w:val="002F1B24"/>
    <w:rsid w:val="002F55E4"/>
    <w:rsid w:val="003034CE"/>
    <w:rsid w:val="00303F8D"/>
    <w:rsid w:val="00314F98"/>
    <w:rsid w:val="00334730"/>
    <w:rsid w:val="00342BC0"/>
    <w:rsid w:val="0034558A"/>
    <w:rsid w:val="00354F9F"/>
    <w:rsid w:val="00355D40"/>
    <w:rsid w:val="00377371"/>
    <w:rsid w:val="00383C26"/>
    <w:rsid w:val="003A2312"/>
    <w:rsid w:val="003B2A23"/>
    <w:rsid w:val="003C53F8"/>
    <w:rsid w:val="003D6C3C"/>
    <w:rsid w:val="003E7C7C"/>
    <w:rsid w:val="003F1713"/>
    <w:rsid w:val="003F254D"/>
    <w:rsid w:val="00400A95"/>
    <w:rsid w:val="00417B44"/>
    <w:rsid w:val="00435190"/>
    <w:rsid w:val="00445929"/>
    <w:rsid w:val="00451617"/>
    <w:rsid w:val="00452A73"/>
    <w:rsid w:val="00454683"/>
    <w:rsid w:val="00476357"/>
    <w:rsid w:val="00477385"/>
    <w:rsid w:val="00490D8B"/>
    <w:rsid w:val="004A07E6"/>
    <w:rsid w:val="004A6150"/>
    <w:rsid w:val="004B58C6"/>
    <w:rsid w:val="004E1C7D"/>
    <w:rsid w:val="004E46BC"/>
    <w:rsid w:val="004E5B6F"/>
    <w:rsid w:val="005019DB"/>
    <w:rsid w:val="00502EE2"/>
    <w:rsid w:val="005079C6"/>
    <w:rsid w:val="0052430C"/>
    <w:rsid w:val="00544631"/>
    <w:rsid w:val="0054554D"/>
    <w:rsid w:val="005540E5"/>
    <w:rsid w:val="00567067"/>
    <w:rsid w:val="0057675B"/>
    <w:rsid w:val="00583051"/>
    <w:rsid w:val="005A6753"/>
    <w:rsid w:val="005A676C"/>
    <w:rsid w:val="005B2B6A"/>
    <w:rsid w:val="005B391D"/>
    <w:rsid w:val="005C345A"/>
    <w:rsid w:val="005D1692"/>
    <w:rsid w:val="005E7EE9"/>
    <w:rsid w:val="005F64CA"/>
    <w:rsid w:val="00627B64"/>
    <w:rsid w:val="00634872"/>
    <w:rsid w:val="006418F0"/>
    <w:rsid w:val="00645950"/>
    <w:rsid w:val="0066370A"/>
    <w:rsid w:val="00663BA8"/>
    <w:rsid w:val="00666431"/>
    <w:rsid w:val="00673E65"/>
    <w:rsid w:val="006B0027"/>
    <w:rsid w:val="006B3633"/>
    <w:rsid w:val="006B74ED"/>
    <w:rsid w:val="006C26AA"/>
    <w:rsid w:val="006C279F"/>
    <w:rsid w:val="006C2E5F"/>
    <w:rsid w:val="006C4B69"/>
    <w:rsid w:val="006F3B6A"/>
    <w:rsid w:val="006F793C"/>
    <w:rsid w:val="00714621"/>
    <w:rsid w:val="00742308"/>
    <w:rsid w:val="0075044E"/>
    <w:rsid w:val="00755345"/>
    <w:rsid w:val="00785236"/>
    <w:rsid w:val="007A19B3"/>
    <w:rsid w:val="007B13FD"/>
    <w:rsid w:val="007B60F0"/>
    <w:rsid w:val="007E420C"/>
    <w:rsid w:val="00802AC0"/>
    <w:rsid w:val="008231FD"/>
    <w:rsid w:val="00831A1F"/>
    <w:rsid w:val="0083696C"/>
    <w:rsid w:val="00845C67"/>
    <w:rsid w:val="0085153C"/>
    <w:rsid w:val="00860360"/>
    <w:rsid w:val="00870725"/>
    <w:rsid w:val="00886AB3"/>
    <w:rsid w:val="00890240"/>
    <w:rsid w:val="00891877"/>
    <w:rsid w:val="008A108B"/>
    <w:rsid w:val="008B2731"/>
    <w:rsid w:val="008B5B10"/>
    <w:rsid w:val="008C6AF8"/>
    <w:rsid w:val="008D2D4C"/>
    <w:rsid w:val="008E225C"/>
    <w:rsid w:val="00917C89"/>
    <w:rsid w:val="00925D96"/>
    <w:rsid w:val="00932F3D"/>
    <w:rsid w:val="0093345F"/>
    <w:rsid w:val="00933A89"/>
    <w:rsid w:val="00941D00"/>
    <w:rsid w:val="00943485"/>
    <w:rsid w:val="00943F4C"/>
    <w:rsid w:val="00980C4A"/>
    <w:rsid w:val="009A68E1"/>
    <w:rsid w:val="009C70B3"/>
    <w:rsid w:val="009E237B"/>
    <w:rsid w:val="009E3B22"/>
    <w:rsid w:val="00A00C01"/>
    <w:rsid w:val="00A14941"/>
    <w:rsid w:val="00A17467"/>
    <w:rsid w:val="00A36748"/>
    <w:rsid w:val="00A412C3"/>
    <w:rsid w:val="00A45A1F"/>
    <w:rsid w:val="00A62288"/>
    <w:rsid w:val="00A6735F"/>
    <w:rsid w:val="00A67C47"/>
    <w:rsid w:val="00A75C33"/>
    <w:rsid w:val="00A821C5"/>
    <w:rsid w:val="00AA0793"/>
    <w:rsid w:val="00AA4FD3"/>
    <w:rsid w:val="00AB57FF"/>
    <w:rsid w:val="00AB6195"/>
    <w:rsid w:val="00AC181F"/>
    <w:rsid w:val="00AD3A0E"/>
    <w:rsid w:val="00AE130E"/>
    <w:rsid w:val="00AE232C"/>
    <w:rsid w:val="00AF0AB3"/>
    <w:rsid w:val="00AF4246"/>
    <w:rsid w:val="00AF54BF"/>
    <w:rsid w:val="00B014B2"/>
    <w:rsid w:val="00B30855"/>
    <w:rsid w:val="00B3268B"/>
    <w:rsid w:val="00B54E43"/>
    <w:rsid w:val="00B562F5"/>
    <w:rsid w:val="00B70933"/>
    <w:rsid w:val="00B756C3"/>
    <w:rsid w:val="00B80AA0"/>
    <w:rsid w:val="00B81635"/>
    <w:rsid w:val="00B95CDB"/>
    <w:rsid w:val="00B97757"/>
    <w:rsid w:val="00BA53A9"/>
    <w:rsid w:val="00BB1DF8"/>
    <w:rsid w:val="00BC0E6C"/>
    <w:rsid w:val="00BC1253"/>
    <w:rsid w:val="00BC4BEB"/>
    <w:rsid w:val="00BC57D1"/>
    <w:rsid w:val="00BD06A3"/>
    <w:rsid w:val="00BD194F"/>
    <w:rsid w:val="00BD6DCC"/>
    <w:rsid w:val="00BF53D4"/>
    <w:rsid w:val="00C03993"/>
    <w:rsid w:val="00C06402"/>
    <w:rsid w:val="00C37087"/>
    <w:rsid w:val="00C54EDF"/>
    <w:rsid w:val="00C673F2"/>
    <w:rsid w:val="00CC3427"/>
    <w:rsid w:val="00CD4114"/>
    <w:rsid w:val="00CD5811"/>
    <w:rsid w:val="00CD6559"/>
    <w:rsid w:val="00CD65A6"/>
    <w:rsid w:val="00CF392B"/>
    <w:rsid w:val="00CF519A"/>
    <w:rsid w:val="00D0079C"/>
    <w:rsid w:val="00D07F18"/>
    <w:rsid w:val="00D249D2"/>
    <w:rsid w:val="00D27329"/>
    <w:rsid w:val="00D32FA2"/>
    <w:rsid w:val="00D51DC2"/>
    <w:rsid w:val="00D64BC7"/>
    <w:rsid w:val="00D747FF"/>
    <w:rsid w:val="00DC7C8F"/>
    <w:rsid w:val="00DD4CC2"/>
    <w:rsid w:val="00DE47D7"/>
    <w:rsid w:val="00DE7EE8"/>
    <w:rsid w:val="00E17C50"/>
    <w:rsid w:val="00E202C9"/>
    <w:rsid w:val="00E3226F"/>
    <w:rsid w:val="00E32B25"/>
    <w:rsid w:val="00E50944"/>
    <w:rsid w:val="00E71D1A"/>
    <w:rsid w:val="00EA1B65"/>
    <w:rsid w:val="00EC5581"/>
    <w:rsid w:val="00ED1DC6"/>
    <w:rsid w:val="00ED6A37"/>
    <w:rsid w:val="00F00CEE"/>
    <w:rsid w:val="00F028FE"/>
    <w:rsid w:val="00F070BE"/>
    <w:rsid w:val="00F12B9D"/>
    <w:rsid w:val="00F17246"/>
    <w:rsid w:val="00F4096A"/>
    <w:rsid w:val="00F5660A"/>
    <w:rsid w:val="00F63CD8"/>
    <w:rsid w:val="00F64655"/>
    <w:rsid w:val="00F72329"/>
    <w:rsid w:val="00F81FD3"/>
    <w:rsid w:val="00FB5E3D"/>
    <w:rsid w:val="00FC2629"/>
    <w:rsid w:val="00FD31E4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6E30C"/>
  <w15:docId w15:val="{91571D86-FC4A-4CB3-A6C1-C67FB14B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FF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B57FF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unhideWhenUsed/>
    <w:qFormat/>
    <w:rsid w:val="00AB57FF"/>
    <w:pPr>
      <w:keepNext/>
      <w:outlineLvl w:val="1"/>
    </w:pPr>
    <w:rPr>
      <w:b/>
      <w:bCs/>
      <w:i/>
      <w:iCs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AB57FF"/>
    <w:pPr>
      <w:keepNext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B57FF"/>
    <w:rPr>
      <w:rFonts w:eastAsia="Times New Roman" w:cs="Times New Roman"/>
      <w:b/>
      <w:bCs/>
      <w:sz w:val="28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AB57FF"/>
    <w:rPr>
      <w:rFonts w:eastAsia="Times New Roman" w:cs="Times New Roman"/>
      <w:b/>
      <w:bCs/>
      <w:i/>
      <w:iCs/>
      <w:szCs w:val="24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AB57FF"/>
    <w:rPr>
      <w:rFonts w:eastAsia="Times New Roman" w:cs="Times New Roman"/>
      <w:b/>
      <w:bCs/>
      <w:szCs w:val="24"/>
      <w:lang w:eastAsia="hr-HR"/>
    </w:rPr>
  </w:style>
  <w:style w:type="paragraph" w:styleId="Bezproreda">
    <w:name w:val="No Spacing"/>
    <w:uiPriority w:val="1"/>
    <w:qFormat/>
    <w:rsid w:val="00AB57FF"/>
    <w:rPr>
      <w:rFonts w:eastAsia="Times New Roman" w:cs="Times New Roman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AB57FF"/>
    <w:rPr>
      <w:sz w:val="23"/>
      <w:szCs w:val="20"/>
    </w:rPr>
  </w:style>
  <w:style w:type="character" w:customStyle="1" w:styleId="Tijeloteksta2Char">
    <w:name w:val="Tijelo teksta 2 Char"/>
    <w:basedOn w:val="Zadanifontodlomka"/>
    <w:link w:val="Tijeloteksta2"/>
    <w:semiHidden/>
    <w:rsid w:val="00AB57FF"/>
    <w:rPr>
      <w:rFonts w:eastAsia="Times New Roman" w:cs="Times New Roman"/>
      <w:sz w:val="23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AB57F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semiHidden/>
    <w:unhideWhenUsed/>
    <w:rsid w:val="00AB57FF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AB57FF"/>
    <w:rPr>
      <w:rFonts w:eastAsia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AB57FF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AB57FF"/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079C"/>
    <w:rPr>
      <w:color w:val="80808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079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079C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uiPriority w:val="99"/>
    <w:semiHidden/>
    <w:unhideWhenUsed/>
    <w:rsid w:val="005019DB"/>
    <w:rPr>
      <w:strike w:val="0"/>
      <w:dstrike w:val="0"/>
      <w:color w:val="159BC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3DB6B-1346-4BCC-9F05-EAEA66CC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vosrecki</dc:creator>
  <cp:lastModifiedBy>Ana Huljev</cp:lastModifiedBy>
  <cp:revision>5</cp:revision>
  <cp:lastPrinted>2018-12-05T09:32:00Z</cp:lastPrinted>
  <dcterms:created xsi:type="dcterms:W3CDTF">2021-02-18T14:03:00Z</dcterms:created>
  <dcterms:modified xsi:type="dcterms:W3CDTF">2021-02-19T11:59:00Z</dcterms:modified>
</cp:coreProperties>
</file>